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3841" w14:textId="22C450DF" w:rsidR="00E22B8F" w:rsidRPr="00C21815" w:rsidRDefault="00C21815" w:rsidP="006D632D">
      <w:pPr>
        <w:jc w:val="center"/>
        <w:rPr>
          <w:rFonts w:ascii="Monotype Corsiva" w:hAnsi="Monotype Corsiva"/>
          <w:b/>
          <w:bCs/>
          <w:sz w:val="36"/>
          <w:szCs w:val="36"/>
        </w:rPr>
      </w:pPr>
      <w:r>
        <w:rPr>
          <w:rFonts w:ascii="Monotype Corsiva" w:hAnsi="Monotype Corsiva"/>
          <w:b/>
          <w:bCs/>
          <w:sz w:val="36"/>
          <w:szCs w:val="36"/>
        </w:rPr>
        <w:t>Sunday</w:t>
      </w:r>
      <w:r w:rsidR="00204471">
        <w:rPr>
          <w:rFonts w:ascii="Monotype Corsiva" w:hAnsi="Monotype Corsiva"/>
          <w:b/>
          <w:bCs/>
          <w:sz w:val="36"/>
          <w:szCs w:val="36"/>
        </w:rPr>
        <w:t xml:space="preserve">, </w:t>
      </w:r>
      <w:r w:rsidR="00F126C3">
        <w:rPr>
          <w:rFonts w:ascii="Monotype Corsiva" w:hAnsi="Monotype Corsiva"/>
          <w:b/>
          <w:bCs/>
          <w:sz w:val="36"/>
          <w:szCs w:val="36"/>
        </w:rPr>
        <w:t>November 26, 2023</w:t>
      </w:r>
    </w:p>
    <w:p w14:paraId="656925F5" w14:textId="0DE207FE" w:rsidR="006D632D" w:rsidRPr="00C21815" w:rsidRDefault="006D632D">
      <w:pPr>
        <w:rPr>
          <w:rFonts w:ascii="Monotype Corsiva" w:hAnsi="Monotype Corsiva"/>
          <w:sz w:val="36"/>
          <w:szCs w:val="36"/>
        </w:rPr>
      </w:pPr>
    </w:p>
    <w:p w14:paraId="33594289" w14:textId="40E878CF" w:rsidR="006D632D" w:rsidRDefault="00255134" w:rsidP="006D632D">
      <w:pPr>
        <w:spacing w:line="480" w:lineRule="auto"/>
      </w:pPr>
      <w:r>
        <w:t>*</w:t>
      </w:r>
      <w:r w:rsidR="006D632D">
        <w:t xml:space="preserve">Hymn: </w:t>
      </w:r>
      <w:r w:rsidR="00DB3468">
        <w:t>“A Mighty Fortress Is Our God” #13 vs. 1-3</w:t>
      </w:r>
    </w:p>
    <w:p w14:paraId="2B82E9CD" w14:textId="5824D66B" w:rsidR="00AE34E7" w:rsidRDefault="00AE34E7" w:rsidP="00AE34E7">
      <w:pPr>
        <w:spacing w:line="480" w:lineRule="auto"/>
      </w:pPr>
      <w:r>
        <w:t>Welcome &amp; Announcements</w:t>
      </w:r>
      <w:r w:rsidR="00265113">
        <w:t xml:space="preserve"> – Lynn Saucier</w:t>
      </w:r>
    </w:p>
    <w:p w14:paraId="1271A686" w14:textId="72534DE2" w:rsidR="006D632D" w:rsidRDefault="006D632D" w:rsidP="006D632D">
      <w:pPr>
        <w:spacing w:line="480" w:lineRule="auto"/>
      </w:pPr>
      <w:r>
        <w:t>Prelude</w:t>
      </w:r>
      <w:r w:rsidR="003B0732">
        <w:t xml:space="preserve">: </w:t>
      </w:r>
      <w:r w:rsidR="004011CF">
        <w:t>“Spirit of God” – Les Marsh</w:t>
      </w:r>
    </w:p>
    <w:p w14:paraId="0DEAB6CA" w14:textId="435934B3" w:rsidR="00024117" w:rsidRDefault="006D632D" w:rsidP="008C73E2">
      <w:pPr>
        <w:spacing w:line="360" w:lineRule="auto"/>
      </w:pPr>
      <w:r w:rsidRPr="006D632D">
        <w:t xml:space="preserve">Invitation to Worship: </w:t>
      </w:r>
    </w:p>
    <w:p w14:paraId="3E0C677E" w14:textId="77777777" w:rsidR="00547743" w:rsidRDefault="008C73E2" w:rsidP="008C73E2">
      <w:r w:rsidRPr="008C73E2">
        <w:t xml:space="preserve">We are </w:t>
      </w:r>
      <w:proofErr w:type="gramStart"/>
      <w:r w:rsidRPr="008C73E2">
        <w:t>gathered together</w:t>
      </w:r>
      <w:proofErr w:type="gramEnd"/>
      <w:r w:rsidRPr="008C73E2">
        <w:t xml:space="preserve"> to fix our eyes on Jesus. We come to this place to acknowledge his reign over our lives. We worship in word and song and deed to bring glory to our great King. Join me in celebrating our risen Savior </w:t>
      </w:r>
    </w:p>
    <w:p w14:paraId="7EDA896F" w14:textId="0CC00855" w:rsidR="008C73E2" w:rsidRPr="008C73E2" w:rsidRDefault="008C73E2" w:rsidP="008C73E2">
      <w:pPr>
        <w:rPr>
          <w:b/>
          <w:i/>
        </w:rPr>
      </w:pPr>
      <w:r w:rsidRPr="008C73E2">
        <w:t>and God. </w:t>
      </w:r>
      <w:r w:rsidRPr="008C73E2">
        <w:br/>
      </w:r>
      <w:r w:rsidRPr="008C73E2">
        <w:rPr>
          <w:b/>
          <w:i/>
        </w:rPr>
        <w:t xml:space="preserve">All: God, we worship you, we love you, and we adore you. We bring you our songs and prayers and actions </w:t>
      </w:r>
      <w:proofErr w:type="gramStart"/>
      <w:r w:rsidRPr="008C73E2">
        <w:rPr>
          <w:b/>
          <w:i/>
        </w:rPr>
        <w:t>that</w:t>
      </w:r>
      <w:proofErr w:type="gramEnd"/>
      <w:r w:rsidRPr="008C73E2">
        <w:rPr>
          <w:b/>
          <w:i/>
        </w:rPr>
        <w:t xml:space="preserve"> you may know the true depth of our love and adoration for you. Amen.</w:t>
      </w:r>
    </w:p>
    <w:p w14:paraId="1DDA95E4" w14:textId="77777777" w:rsidR="008C73E2" w:rsidRDefault="008C73E2" w:rsidP="008C73E2">
      <w:pPr>
        <w:spacing w:line="360" w:lineRule="auto"/>
      </w:pPr>
    </w:p>
    <w:p w14:paraId="2F43B7E1" w14:textId="063CDB3B" w:rsidR="002935E7" w:rsidRDefault="002935E7" w:rsidP="007C794E">
      <w:pPr>
        <w:spacing w:line="480" w:lineRule="auto"/>
      </w:pPr>
      <w:r>
        <w:t>Invocation &amp; Lord’s Prayer</w:t>
      </w:r>
      <w:r w:rsidR="000B577C">
        <w:t xml:space="preserve"> (debts)</w:t>
      </w:r>
    </w:p>
    <w:p w14:paraId="21D7A9C7" w14:textId="783070C6" w:rsidR="006D632D" w:rsidRDefault="003D05B5" w:rsidP="006D632D">
      <w:pPr>
        <w:spacing w:line="480" w:lineRule="auto"/>
      </w:pPr>
      <w:r>
        <w:t>Scripture Reading:</w:t>
      </w:r>
      <w:r w:rsidR="004C77B6">
        <w:t xml:space="preserve"> </w:t>
      </w:r>
      <w:r w:rsidR="00547743">
        <w:t xml:space="preserve">Psalm 100 </w:t>
      </w:r>
      <w:r w:rsidR="00824117">
        <w:t>–</w:t>
      </w:r>
      <w:r w:rsidR="00547743">
        <w:t xml:space="preserve"> </w:t>
      </w:r>
      <w:r w:rsidR="00824117">
        <w:t>Ginni Butler</w:t>
      </w:r>
    </w:p>
    <w:p w14:paraId="42F0BCB6" w14:textId="28064934" w:rsidR="00667F46" w:rsidRDefault="00667F46" w:rsidP="006D632D">
      <w:pPr>
        <w:spacing w:line="480" w:lineRule="auto"/>
      </w:pPr>
      <w:r>
        <w:t>Reading of the Church Covenant</w:t>
      </w:r>
    </w:p>
    <w:p w14:paraId="135D50AB" w14:textId="4A38D5DA" w:rsidR="006D632D" w:rsidRDefault="006D632D" w:rsidP="006D632D">
      <w:pPr>
        <w:spacing w:line="480" w:lineRule="auto"/>
      </w:pPr>
      <w:r>
        <w:t>Children’s Message</w:t>
      </w:r>
      <w:r w:rsidR="00FD76E1">
        <w:t xml:space="preserve"> – </w:t>
      </w:r>
      <w:r w:rsidR="009C385C">
        <w:t>Laureen Galayda</w:t>
      </w:r>
    </w:p>
    <w:p w14:paraId="60E5536B" w14:textId="141B181B" w:rsidR="000F24B1" w:rsidRDefault="007C794E" w:rsidP="006D632D">
      <w:pPr>
        <w:spacing w:line="480" w:lineRule="auto"/>
      </w:pPr>
      <w:r>
        <w:t>Praise Music</w:t>
      </w:r>
      <w:r w:rsidR="000F24B1">
        <w:t>:</w:t>
      </w:r>
      <w:r w:rsidR="004011CF">
        <w:t xml:space="preserve"> “Shepherd Song” – Les Marsh</w:t>
      </w:r>
    </w:p>
    <w:p w14:paraId="12BCD357" w14:textId="0F361556" w:rsidR="006D632D" w:rsidRDefault="006D632D" w:rsidP="006D632D">
      <w:pPr>
        <w:spacing w:line="480" w:lineRule="auto"/>
      </w:pPr>
      <w:r>
        <w:t xml:space="preserve">Scripture: </w:t>
      </w:r>
      <w:r w:rsidR="00824117">
        <w:t>Matthew 25:31-46</w:t>
      </w:r>
    </w:p>
    <w:p w14:paraId="5E036D6C" w14:textId="117C25D4" w:rsidR="00F2393F" w:rsidRDefault="006D632D" w:rsidP="006D632D">
      <w:pPr>
        <w:spacing w:line="480" w:lineRule="auto"/>
      </w:pPr>
      <w:r>
        <w:t xml:space="preserve">Sermon: </w:t>
      </w:r>
      <w:r w:rsidR="005C53E1">
        <w:t>“As You Did It to the Least of These” – Pastor Sharon</w:t>
      </w:r>
    </w:p>
    <w:p w14:paraId="5BC21997" w14:textId="123B2D00" w:rsidR="007C794E" w:rsidRDefault="00255134" w:rsidP="006D632D">
      <w:pPr>
        <w:spacing w:line="480" w:lineRule="auto"/>
      </w:pPr>
      <w:r>
        <w:t>*</w:t>
      </w:r>
      <w:r w:rsidR="00D94071">
        <w:t xml:space="preserve">Hymn: </w:t>
      </w:r>
      <w:r w:rsidR="0010057E">
        <w:t>“My Faith Looks Up to Thee” #433 vs. 1-3</w:t>
      </w:r>
    </w:p>
    <w:p w14:paraId="1A1A4630" w14:textId="110CA658" w:rsidR="006D632D" w:rsidRDefault="006D632D" w:rsidP="006D632D">
      <w:pPr>
        <w:spacing w:line="480" w:lineRule="auto"/>
      </w:pPr>
      <w:r>
        <w:t>Prayer Time</w:t>
      </w:r>
    </w:p>
    <w:p w14:paraId="35FD576B" w14:textId="79F1CF09" w:rsidR="004C77B6" w:rsidRDefault="00255134" w:rsidP="006D632D">
      <w:pPr>
        <w:spacing w:line="480" w:lineRule="auto"/>
      </w:pPr>
      <w:r>
        <w:t>*</w:t>
      </w:r>
      <w:r w:rsidR="00325832">
        <w:t xml:space="preserve">Hymn: </w:t>
      </w:r>
      <w:r w:rsidR="0010057E">
        <w:t>“Wonderful Words of Life” #</w:t>
      </w:r>
      <w:r w:rsidR="0037746E">
        <w:t>315</w:t>
      </w:r>
    </w:p>
    <w:p w14:paraId="2E0CAE93" w14:textId="67B3115E" w:rsidR="00325832" w:rsidRDefault="000B577C" w:rsidP="006D632D">
      <w:pPr>
        <w:spacing w:line="480" w:lineRule="auto"/>
      </w:pPr>
      <w:r>
        <w:t>*</w:t>
      </w:r>
      <w:r w:rsidR="006D632D">
        <w:t>Benediction</w:t>
      </w:r>
    </w:p>
    <w:p w14:paraId="5A4A7DFA" w14:textId="3CA7D3FC" w:rsidR="000F49B3" w:rsidRDefault="009A593B" w:rsidP="006D632D">
      <w:pPr>
        <w:spacing w:line="480" w:lineRule="auto"/>
      </w:pPr>
      <w:r>
        <w:t>Postlude:</w:t>
      </w:r>
      <w:r w:rsidR="00FD76E1">
        <w:t xml:space="preserve"> </w:t>
      </w:r>
      <w:r w:rsidR="0037746E">
        <w:t>“Oh God, Beyond All Praising” – Les Marsh</w:t>
      </w:r>
    </w:p>
    <w:p w14:paraId="34A0270A" w14:textId="77777777" w:rsidR="000F49B3" w:rsidRDefault="000F49B3" w:rsidP="006D632D">
      <w:pPr>
        <w:spacing w:line="480" w:lineRule="auto"/>
      </w:pPr>
    </w:p>
    <w:p w14:paraId="5C9DD08E" w14:textId="6504799E" w:rsidR="00255134" w:rsidRDefault="00255134" w:rsidP="00255134">
      <w:pPr>
        <w:spacing w:line="480" w:lineRule="auto"/>
        <w:jc w:val="center"/>
      </w:pPr>
      <w:r>
        <w:t>* Those who are able, please stand.</w:t>
      </w:r>
    </w:p>
    <w:p w14:paraId="354EE793" w14:textId="77777777" w:rsidR="000F49B3" w:rsidRDefault="000F49B3" w:rsidP="00255134">
      <w:pPr>
        <w:spacing w:line="480" w:lineRule="auto"/>
        <w:jc w:val="center"/>
      </w:pPr>
    </w:p>
    <w:p w14:paraId="15E8D7C1" w14:textId="77777777" w:rsidR="000F49B3" w:rsidRDefault="000F49B3" w:rsidP="00255134">
      <w:pPr>
        <w:spacing w:line="480" w:lineRule="auto"/>
        <w:jc w:val="center"/>
      </w:pPr>
    </w:p>
    <w:p w14:paraId="32F55082" w14:textId="77777777" w:rsidR="00012442" w:rsidRPr="00012442" w:rsidRDefault="00012442" w:rsidP="00012442">
      <w:pPr>
        <w:shd w:val="clear" w:color="auto" w:fill="FFFFFF"/>
        <w:spacing w:before="100" w:beforeAutospacing="1" w:after="100" w:afterAutospacing="1"/>
        <w:outlineLvl w:val="1"/>
        <w:rPr>
          <w:rFonts w:eastAsia="Times New Roman" w:cs="Times New Roman"/>
          <w:b/>
          <w:bCs/>
          <w:color w:val="880000"/>
          <w:sz w:val="29"/>
          <w:szCs w:val="29"/>
        </w:rPr>
      </w:pPr>
      <w:r w:rsidRPr="00012442">
        <w:rPr>
          <w:rFonts w:eastAsia="Times New Roman" w:cs="Times New Roman"/>
          <w:b/>
          <w:bCs/>
          <w:color w:val="880000"/>
          <w:sz w:val="29"/>
          <w:szCs w:val="29"/>
        </w:rPr>
        <w:lastRenderedPageBreak/>
        <w:t>Psalm 100</w:t>
      </w:r>
    </w:p>
    <w:p w14:paraId="081E68D1" w14:textId="77777777" w:rsidR="00012442" w:rsidRPr="00012442" w:rsidRDefault="00012442" w:rsidP="00012442">
      <w:pPr>
        <w:shd w:val="clear" w:color="auto" w:fill="FFFFFF"/>
        <w:spacing w:before="100" w:beforeAutospacing="1" w:after="100" w:afterAutospacing="1"/>
        <w:rPr>
          <w:rFonts w:eastAsia="Times New Roman" w:cs="Times New Roman"/>
          <w:color w:val="010000"/>
          <w:sz w:val="27"/>
          <w:szCs w:val="27"/>
        </w:rPr>
      </w:pPr>
      <w:r w:rsidRPr="00012442">
        <w:rPr>
          <w:rFonts w:eastAsia="Times New Roman" w:cs="Times New Roman"/>
          <w:color w:val="777777"/>
          <w:sz w:val="27"/>
          <w:szCs w:val="27"/>
          <w:vertAlign w:val="superscript"/>
        </w:rPr>
        <w:t>1</w:t>
      </w:r>
      <w:r w:rsidRPr="00012442">
        <w:rPr>
          <w:rFonts w:eastAsia="Times New Roman" w:cs="Times New Roman"/>
          <w:color w:val="010000"/>
          <w:sz w:val="27"/>
          <w:szCs w:val="27"/>
        </w:rPr>
        <w:t>Make a joyful noise to the </w:t>
      </w:r>
      <w:r w:rsidRPr="00012442">
        <w:rPr>
          <w:rFonts w:eastAsia="Times New Roman" w:cs="Times New Roman"/>
          <w:smallCaps/>
          <w:color w:val="010000"/>
          <w:sz w:val="27"/>
          <w:szCs w:val="27"/>
        </w:rPr>
        <w:t>Lord</w:t>
      </w:r>
      <w:r w:rsidRPr="00012442">
        <w:rPr>
          <w:rFonts w:eastAsia="Times New Roman" w:cs="Times New Roman"/>
          <w:color w:val="010000"/>
          <w:sz w:val="27"/>
          <w:szCs w:val="27"/>
        </w:rPr>
        <w:t>, all the earth.</w:t>
      </w:r>
    </w:p>
    <w:p w14:paraId="11A7C862" w14:textId="77777777" w:rsidR="00012442" w:rsidRPr="00012442" w:rsidRDefault="00012442" w:rsidP="00012442">
      <w:pPr>
        <w:shd w:val="clear" w:color="auto" w:fill="FFFFFF"/>
        <w:spacing w:before="100" w:beforeAutospacing="1" w:after="100" w:afterAutospacing="1"/>
        <w:rPr>
          <w:rFonts w:eastAsia="Times New Roman" w:cs="Times New Roman"/>
          <w:color w:val="010000"/>
          <w:sz w:val="27"/>
          <w:szCs w:val="27"/>
        </w:rPr>
      </w:pPr>
      <w:r w:rsidRPr="00012442">
        <w:rPr>
          <w:rFonts w:eastAsia="Times New Roman" w:cs="Times New Roman"/>
          <w:color w:val="777777"/>
          <w:sz w:val="27"/>
          <w:szCs w:val="27"/>
          <w:vertAlign w:val="superscript"/>
        </w:rPr>
        <w:t>2</w:t>
      </w:r>
      <w:r w:rsidRPr="00012442">
        <w:rPr>
          <w:rFonts w:eastAsia="Times New Roman" w:cs="Times New Roman"/>
          <w:color w:val="010000"/>
          <w:sz w:val="27"/>
          <w:szCs w:val="27"/>
        </w:rPr>
        <w:t>Worship the </w:t>
      </w:r>
      <w:r w:rsidRPr="00012442">
        <w:rPr>
          <w:rFonts w:eastAsia="Times New Roman" w:cs="Times New Roman"/>
          <w:smallCaps/>
          <w:color w:val="010000"/>
          <w:sz w:val="27"/>
          <w:szCs w:val="27"/>
        </w:rPr>
        <w:t>Lord</w:t>
      </w:r>
      <w:r w:rsidRPr="00012442">
        <w:rPr>
          <w:rFonts w:eastAsia="Times New Roman" w:cs="Times New Roman"/>
          <w:color w:val="010000"/>
          <w:sz w:val="27"/>
          <w:szCs w:val="27"/>
        </w:rPr>
        <w:t> with gladness; come into his presence with singing.</w:t>
      </w:r>
    </w:p>
    <w:p w14:paraId="6CBF22C1" w14:textId="77777777" w:rsidR="00012442" w:rsidRPr="00012442" w:rsidRDefault="00012442" w:rsidP="00012442">
      <w:pPr>
        <w:shd w:val="clear" w:color="auto" w:fill="FFFFFF"/>
        <w:spacing w:before="100" w:beforeAutospacing="1" w:after="100" w:afterAutospacing="1"/>
        <w:rPr>
          <w:rFonts w:eastAsia="Times New Roman" w:cs="Times New Roman"/>
          <w:color w:val="010000"/>
          <w:sz w:val="27"/>
          <w:szCs w:val="27"/>
        </w:rPr>
      </w:pPr>
      <w:r w:rsidRPr="00012442">
        <w:rPr>
          <w:rFonts w:eastAsia="Times New Roman" w:cs="Times New Roman"/>
          <w:color w:val="777777"/>
          <w:sz w:val="27"/>
          <w:szCs w:val="27"/>
          <w:vertAlign w:val="superscript"/>
        </w:rPr>
        <w:t>3</w:t>
      </w:r>
      <w:r w:rsidRPr="00012442">
        <w:rPr>
          <w:rFonts w:eastAsia="Times New Roman" w:cs="Times New Roman"/>
          <w:color w:val="010000"/>
          <w:sz w:val="27"/>
          <w:szCs w:val="27"/>
        </w:rPr>
        <w:t>Know that the </w:t>
      </w:r>
      <w:r w:rsidRPr="00012442">
        <w:rPr>
          <w:rFonts w:eastAsia="Times New Roman" w:cs="Times New Roman"/>
          <w:smallCaps/>
          <w:color w:val="010000"/>
          <w:sz w:val="27"/>
          <w:szCs w:val="27"/>
        </w:rPr>
        <w:t>Lord</w:t>
      </w:r>
      <w:r w:rsidRPr="00012442">
        <w:rPr>
          <w:rFonts w:eastAsia="Times New Roman" w:cs="Times New Roman"/>
          <w:color w:val="010000"/>
          <w:sz w:val="27"/>
          <w:szCs w:val="27"/>
        </w:rPr>
        <w:t> is God. It is he that made us, and we are his; we are his people, and the sheep of his pasture.</w:t>
      </w:r>
    </w:p>
    <w:p w14:paraId="7BA52711" w14:textId="77777777" w:rsidR="00012442" w:rsidRPr="00012442" w:rsidRDefault="00012442" w:rsidP="00012442">
      <w:pPr>
        <w:shd w:val="clear" w:color="auto" w:fill="FFFFFF"/>
        <w:spacing w:before="100" w:beforeAutospacing="1" w:after="100" w:afterAutospacing="1"/>
        <w:rPr>
          <w:rFonts w:eastAsia="Times New Roman" w:cs="Times New Roman"/>
          <w:color w:val="010000"/>
          <w:sz w:val="27"/>
          <w:szCs w:val="27"/>
        </w:rPr>
      </w:pPr>
      <w:r w:rsidRPr="00012442">
        <w:rPr>
          <w:rFonts w:eastAsia="Times New Roman" w:cs="Times New Roman"/>
          <w:color w:val="777777"/>
          <w:sz w:val="27"/>
          <w:szCs w:val="27"/>
          <w:vertAlign w:val="superscript"/>
        </w:rPr>
        <w:t>4</w:t>
      </w:r>
      <w:r w:rsidRPr="00012442">
        <w:rPr>
          <w:rFonts w:eastAsia="Times New Roman" w:cs="Times New Roman"/>
          <w:color w:val="010000"/>
          <w:sz w:val="27"/>
          <w:szCs w:val="27"/>
        </w:rPr>
        <w:t>Enter his gates with thanksgiving, and his courts with praise. Give thanks to him, bless his name.</w:t>
      </w:r>
    </w:p>
    <w:p w14:paraId="09D8B92E" w14:textId="77777777" w:rsidR="00012442" w:rsidRPr="00012442" w:rsidRDefault="00012442" w:rsidP="00012442">
      <w:pPr>
        <w:shd w:val="clear" w:color="auto" w:fill="FFFFFF"/>
        <w:spacing w:before="100" w:beforeAutospacing="1" w:after="100" w:afterAutospacing="1"/>
        <w:rPr>
          <w:rFonts w:eastAsia="Times New Roman" w:cs="Times New Roman"/>
          <w:color w:val="010000"/>
          <w:sz w:val="27"/>
          <w:szCs w:val="27"/>
        </w:rPr>
      </w:pPr>
      <w:r w:rsidRPr="00012442">
        <w:rPr>
          <w:rFonts w:eastAsia="Times New Roman" w:cs="Times New Roman"/>
          <w:color w:val="777777"/>
          <w:sz w:val="27"/>
          <w:szCs w:val="27"/>
          <w:vertAlign w:val="superscript"/>
        </w:rPr>
        <w:t>5</w:t>
      </w:r>
      <w:r w:rsidRPr="00012442">
        <w:rPr>
          <w:rFonts w:eastAsia="Times New Roman" w:cs="Times New Roman"/>
          <w:color w:val="010000"/>
          <w:sz w:val="27"/>
          <w:szCs w:val="27"/>
        </w:rPr>
        <w:t>For the </w:t>
      </w:r>
      <w:r w:rsidRPr="00012442">
        <w:rPr>
          <w:rFonts w:eastAsia="Times New Roman" w:cs="Times New Roman"/>
          <w:smallCaps/>
          <w:color w:val="010000"/>
          <w:sz w:val="27"/>
          <w:szCs w:val="27"/>
        </w:rPr>
        <w:t>Lord</w:t>
      </w:r>
      <w:r w:rsidRPr="00012442">
        <w:rPr>
          <w:rFonts w:eastAsia="Times New Roman" w:cs="Times New Roman"/>
          <w:color w:val="010000"/>
          <w:sz w:val="27"/>
          <w:szCs w:val="27"/>
        </w:rPr>
        <w:t> is good; his steadfast love endures forever, and his faithfulness to all generations.</w:t>
      </w:r>
    </w:p>
    <w:p w14:paraId="2B8D3756" w14:textId="77777777" w:rsidR="000F49B3" w:rsidRDefault="000F49B3" w:rsidP="000F49B3">
      <w:pPr>
        <w:spacing w:line="480" w:lineRule="auto"/>
      </w:pPr>
    </w:p>
    <w:p w14:paraId="7179F8EC" w14:textId="77777777" w:rsidR="00255134" w:rsidRDefault="00255134" w:rsidP="006D632D">
      <w:pPr>
        <w:spacing w:line="480" w:lineRule="auto"/>
      </w:pPr>
    </w:p>
    <w:sectPr w:rsidR="00255134" w:rsidSect="000F49B3">
      <w:pgSz w:w="12240" w:h="15840"/>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12442"/>
    <w:rsid w:val="00024117"/>
    <w:rsid w:val="0005687B"/>
    <w:rsid w:val="000B2FFA"/>
    <w:rsid w:val="000B577C"/>
    <w:rsid w:val="000F24B1"/>
    <w:rsid w:val="000F49B3"/>
    <w:rsid w:val="0010057E"/>
    <w:rsid w:val="001140F5"/>
    <w:rsid w:val="00155BF7"/>
    <w:rsid w:val="001A2690"/>
    <w:rsid w:val="001B7E3C"/>
    <w:rsid w:val="001C668C"/>
    <w:rsid w:val="00204471"/>
    <w:rsid w:val="002135C8"/>
    <w:rsid w:val="00255134"/>
    <w:rsid w:val="00263CBB"/>
    <w:rsid w:val="00265113"/>
    <w:rsid w:val="00286779"/>
    <w:rsid w:val="002935E7"/>
    <w:rsid w:val="00325832"/>
    <w:rsid w:val="0037746E"/>
    <w:rsid w:val="003774E9"/>
    <w:rsid w:val="00380602"/>
    <w:rsid w:val="003B0732"/>
    <w:rsid w:val="003D05B5"/>
    <w:rsid w:val="003D2302"/>
    <w:rsid w:val="003E512C"/>
    <w:rsid w:val="004011CF"/>
    <w:rsid w:val="00482FF7"/>
    <w:rsid w:val="004C77B6"/>
    <w:rsid w:val="004E7EBD"/>
    <w:rsid w:val="00521FB1"/>
    <w:rsid w:val="00547743"/>
    <w:rsid w:val="005C53E1"/>
    <w:rsid w:val="00667F46"/>
    <w:rsid w:val="006D632D"/>
    <w:rsid w:val="00744547"/>
    <w:rsid w:val="007975B3"/>
    <w:rsid w:val="007C794E"/>
    <w:rsid w:val="00824117"/>
    <w:rsid w:val="00826BAB"/>
    <w:rsid w:val="00845D3C"/>
    <w:rsid w:val="008A3EC4"/>
    <w:rsid w:val="008C73E2"/>
    <w:rsid w:val="00975A50"/>
    <w:rsid w:val="009A593B"/>
    <w:rsid w:val="009C385C"/>
    <w:rsid w:val="00A20047"/>
    <w:rsid w:val="00AB43F0"/>
    <w:rsid w:val="00AE34E7"/>
    <w:rsid w:val="00AF1814"/>
    <w:rsid w:val="00B11C2F"/>
    <w:rsid w:val="00B2381E"/>
    <w:rsid w:val="00BD5242"/>
    <w:rsid w:val="00C21815"/>
    <w:rsid w:val="00C72C23"/>
    <w:rsid w:val="00C97DCF"/>
    <w:rsid w:val="00D053AB"/>
    <w:rsid w:val="00D94071"/>
    <w:rsid w:val="00DB3468"/>
    <w:rsid w:val="00DC3E17"/>
    <w:rsid w:val="00DF3588"/>
    <w:rsid w:val="00DF63C7"/>
    <w:rsid w:val="00E05B40"/>
    <w:rsid w:val="00E119A2"/>
    <w:rsid w:val="00E22B8F"/>
    <w:rsid w:val="00EC70BB"/>
    <w:rsid w:val="00F126C3"/>
    <w:rsid w:val="00F2393F"/>
    <w:rsid w:val="00F4213E"/>
    <w:rsid w:val="00F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44346584">
      <w:bodyDiv w:val="1"/>
      <w:marLeft w:val="0"/>
      <w:marRight w:val="0"/>
      <w:marTop w:val="0"/>
      <w:marBottom w:val="0"/>
      <w:divBdr>
        <w:top w:val="none" w:sz="0" w:space="0" w:color="auto"/>
        <w:left w:val="none" w:sz="0" w:space="0" w:color="auto"/>
        <w:bottom w:val="none" w:sz="0" w:space="0" w:color="auto"/>
        <w:right w:val="none" w:sz="0" w:space="0" w:color="auto"/>
      </w:divBdr>
    </w:div>
    <w:div w:id="1261374139">
      <w:bodyDiv w:val="1"/>
      <w:marLeft w:val="0"/>
      <w:marRight w:val="0"/>
      <w:marTop w:val="0"/>
      <w:marBottom w:val="0"/>
      <w:divBdr>
        <w:top w:val="none" w:sz="0" w:space="0" w:color="auto"/>
        <w:left w:val="none" w:sz="0" w:space="0" w:color="auto"/>
        <w:bottom w:val="none" w:sz="0" w:space="0" w:color="auto"/>
        <w:right w:val="none" w:sz="0" w:space="0" w:color="auto"/>
      </w:divBdr>
    </w:div>
    <w:div w:id="1282808731">
      <w:bodyDiv w:val="1"/>
      <w:marLeft w:val="0"/>
      <w:marRight w:val="0"/>
      <w:marTop w:val="0"/>
      <w:marBottom w:val="0"/>
      <w:divBdr>
        <w:top w:val="none" w:sz="0" w:space="0" w:color="auto"/>
        <w:left w:val="none" w:sz="0" w:space="0" w:color="auto"/>
        <w:bottom w:val="none" w:sz="0" w:space="0" w:color="auto"/>
        <w:right w:val="none" w:sz="0" w:space="0" w:color="auto"/>
      </w:divBdr>
    </w:div>
    <w:div w:id="2112964646">
      <w:bodyDiv w:val="1"/>
      <w:marLeft w:val="0"/>
      <w:marRight w:val="0"/>
      <w:marTop w:val="0"/>
      <w:marBottom w:val="0"/>
      <w:divBdr>
        <w:top w:val="none" w:sz="0" w:space="0" w:color="auto"/>
        <w:left w:val="none" w:sz="0" w:space="0" w:color="auto"/>
        <w:bottom w:val="none" w:sz="0" w:space="0" w:color="auto"/>
        <w:right w:val="none" w:sz="0" w:space="0" w:color="auto"/>
      </w:divBdr>
    </w:div>
    <w:div w:id="21387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2022-07-12T15:37:00Z</cp:lastPrinted>
  <dcterms:created xsi:type="dcterms:W3CDTF">2023-11-25T18:44:00Z</dcterms:created>
  <dcterms:modified xsi:type="dcterms:W3CDTF">2023-11-25T18:44:00Z</dcterms:modified>
</cp:coreProperties>
</file>